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2" w:rsidRDefault="00FC3336" w:rsidP="00FC3336">
      <w:pPr>
        <w:pStyle w:val="a3"/>
        <w:jc w:val="center"/>
        <w:rPr>
          <w:sz w:val="40"/>
          <w:szCs w:val="40"/>
        </w:rPr>
      </w:pPr>
      <w:r w:rsidRPr="00FC3336">
        <w:rPr>
          <w:sz w:val="40"/>
          <w:szCs w:val="40"/>
        </w:rPr>
        <w:t>НОВЫЕ ПРАВИЛА ПЕРЕВОЗКИ ДЕТЕЙ В АВТОМОБИЛЕ</w:t>
      </w:r>
    </w:p>
    <w:p w:rsidR="00151BA4" w:rsidRDefault="00356A8F" w:rsidP="00FC3336">
      <w:pPr>
        <w:pStyle w:val="a3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101600</wp:posOffset>
            </wp:positionV>
            <wp:extent cx="1828800" cy="1463040"/>
            <wp:effectExtent l="19050" t="0" r="0" b="0"/>
            <wp:wrapSquare wrapText="bothSides"/>
            <wp:docPr id="4" name="Рисунок 4" descr="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есл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2400300" cy="1594485"/>
            <wp:effectExtent l="19050" t="0" r="0" b="0"/>
            <wp:wrapSquare wrapText="bothSides"/>
            <wp:docPr id="12" name="Рисунок 12" descr="перед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дее сиден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BA4" w:rsidRDefault="00151BA4" w:rsidP="00FC3336">
      <w:pPr>
        <w:pStyle w:val="a3"/>
        <w:rPr>
          <w:sz w:val="40"/>
          <w:szCs w:val="40"/>
        </w:rPr>
      </w:pPr>
    </w:p>
    <w:p w:rsidR="002F74F2" w:rsidRDefault="002F74F2" w:rsidP="00956DB4">
      <w:pPr>
        <w:pStyle w:val="a3"/>
      </w:pPr>
    </w:p>
    <w:p w:rsidR="002F74F2" w:rsidRDefault="002F74F2" w:rsidP="00956DB4">
      <w:pPr>
        <w:pStyle w:val="a3"/>
      </w:pPr>
    </w:p>
    <w:p w:rsidR="00151BA4" w:rsidRDefault="00151BA4" w:rsidP="00956DB4">
      <w:pPr>
        <w:pStyle w:val="a3"/>
      </w:pPr>
    </w:p>
    <w:p w:rsidR="00DC3D25" w:rsidRPr="00FF4B7B" w:rsidRDefault="00151BA4" w:rsidP="00D025BA">
      <w:pPr>
        <w:pStyle w:val="a3"/>
        <w:spacing w:before="0" w:beforeAutospacing="0" w:after="0" w:afterAutospacing="0"/>
        <w:rPr>
          <w:sz w:val="36"/>
          <w:szCs w:val="36"/>
        </w:rPr>
      </w:pPr>
      <w:r w:rsidRPr="00FF4B7B">
        <w:rPr>
          <w:sz w:val="36"/>
          <w:szCs w:val="36"/>
        </w:rPr>
        <w:t xml:space="preserve">До 12 лет на переднем сиденье </w:t>
      </w:r>
      <w:r w:rsidR="00D025BA">
        <w:rPr>
          <w:sz w:val="36"/>
          <w:szCs w:val="36"/>
        </w:rPr>
        <w:t xml:space="preserve">            </w:t>
      </w:r>
      <w:r w:rsidR="00DC3D25" w:rsidRPr="00FF4B7B">
        <w:rPr>
          <w:sz w:val="36"/>
          <w:szCs w:val="36"/>
        </w:rPr>
        <w:t xml:space="preserve">До 7 лет –  </w:t>
      </w:r>
      <w:r w:rsidR="00541CFB" w:rsidRPr="00FF4B7B">
        <w:rPr>
          <w:sz w:val="36"/>
          <w:szCs w:val="36"/>
        </w:rPr>
        <w:t>только в</w:t>
      </w:r>
      <w:r w:rsidR="00D025BA">
        <w:rPr>
          <w:sz w:val="36"/>
          <w:szCs w:val="36"/>
        </w:rPr>
        <w:t xml:space="preserve"> </w:t>
      </w:r>
      <w:r w:rsidR="001E6A87">
        <w:rPr>
          <w:sz w:val="36"/>
          <w:szCs w:val="36"/>
        </w:rPr>
        <w:t>ДУУ</w:t>
      </w:r>
      <w:r w:rsidR="00DC3D25" w:rsidRPr="00FF4B7B">
        <w:rPr>
          <w:sz w:val="36"/>
          <w:szCs w:val="36"/>
        </w:rPr>
        <w:t xml:space="preserve">     </w:t>
      </w:r>
      <w:r w:rsidR="00D025BA">
        <w:rPr>
          <w:sz w:val="36"/>
          <w:szCs w:val="36"/>
        </w:rPr>
        <w:t xml:space="preserve">                                                                  только в </w:t>
      </w:r>
      <w:r w:rsidR="001E6A87">
        <w:rPr>
          <w:sz w:val="36"/>
          <w:szCs w:val="36"/>
        </w:rPr>
        <w:t>ДУУ</w:t>
      </w:r>
    </w:p>
    <w:p w:rsidR="003B1795" w:rsidRDefault="003B1795" w:rsidP="003B1795">
      <w:pPr>
        <w:pStyle w:val="a3"/>
        <w:spacing w:before="0" w:beforeAutospacing="0" w:after="0" w:afterAutospacing="0"/>
        <w:ind w:left="851" w:hanging="851"/>
        <w:jc w:val="center"/>
        <w:rPr>
          <w:sz w:val="36"/>
          <w:szCs w:val="36"/>
        </w:rPr>
      </w:pPr>
    </w:p>
    <w:p w:rsidR="00BE70A8" w:rsidRPr="00FF4B7B" w:rsidRDefault="00982D06" w:rsidP="003B179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С</w:t>
      </w:r>
      <w:r w:rsidR="00727D00" w:rsidRPr="00FF4B7B">
        <w:rPr>
          <w:sz w:val="36"/>
          <w:szCs w:val="36"/>
        </w:rPr>
        <w:t xml:space="preserve"> 7 до 12 лет</w:t>
      </w:r>
      <w:r w:rsidR="003B1795">
        <w:rPr>
          <w:sz w:val="36"/>
          <w:szCs w:val="36"/>
        </w:rPr>
        <w:t xml:space="preserve"> </w:t>
      </w:r>
      <w:r w:rsidR="00727D00" w:rsidRPr="00FF4B7B">
        <w:rPr>
          <w:sz w:val="36"/>
          <w:szCs w:val="36"/>
        </w:rPr>
        <w:t xml:space="preserve">на заднем сиденье либо в </w:t>
      </w:r>
      <w:r w:rsidR="001E6A87">
        <w:rPr>
          <w:sz w:val="36"/>
          <w:szCs w:val="36"/>
        </w:rPr>
        <w:t>ДУУ</w:t>
      </w:r>
      <w:r w:rsidR="00727D00" w:rsidRPr="00FF4B7B">
        <w:rPr>
          <w:sz w:val="36"/>
          <w:szCs w:val="36"/>
        </w:rPr>
        <w:t>,</w:t>
      </w:r>
      <w:r w:rsidR="003B1795">
        <w:rPr>
          <w:sz w:val="36"/>
          <w:szCs w:val="36"/>
        </w:rPr>
        <w:t xml:space="preserve"> </w:t>
      </w:r>
      <w:r w:rsidR="00727D00" w:rsidRPr="00FF4B7B">
        <w:rPr>
          <w:sz w:val="36"/>
          <w:szCs w:val="36"/>
        </w:rPr>
        <w:t>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</w:t>
      </w:r>
    </w:p>
    <w:p w:rsidR="00151BA4" w:rsidRPr="00DC3D25" w:rsidRDefault="00356A8F" w:rsidP="00956DB4">
      <w:pPr>
        <w:pStyle w:val="a3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157480</wp:posOffset>
            </wp:positionV>
            <wp:extent cx="1485900" cy="1943100"/>
            <wp:effectExtent l="19050" t="0" r="0" b="0"/>
            <wp:wrapSquare wrapText="bothSides"/>
            <wp:docPr id="15" name="Рисунок 15" descr="подросток с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росток с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250825</wp:posOffset>
            </wp:positionV>
            <wp:extent cx="2169795" cy="1506855"/>
            <wp:effectExtent l="19050" t="0" r="1905" b="0"/>
            <wp:wrapSquare wrapText="bothSides"/>
            <wp:docPr id="13" name="Рисунок 13" descr="бу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сте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BA4" w:rsidRDefault="00151BA4" w:rsidP="00956DB4">
      <w:pPr>
        <w:pStyle w:val="a3"/>
      </w:pPr>
    </w:p>
    <w:p w:rsidR="00DC3D25" w:rsidRPr="00ED4EC5" w:rsidRDefault="00DC3D25" w:rsidP="00956DB4">
      <w:pPr>
        <w:pStyle w:val="a3"/>
      </w:pPr>
    </w:p>
    <w:p w:rsidR="00DC3D25" w:rsidRDefault="00DC3D25" w:rsidP="00956DB4">
      <w:pPr>
        <w:pStyle w:val="a3"/>
      </w:pPr>
    </w:p>
    <w:p w:rsidR="00DC3D25" w:rsidRDefault="00DC3D25" w:rsidP="00956DB4">
      <w:pPr>
        <w:pStyle w:val="a3"/>
      </w:pPr>
    </w:p>
    <w:p w:rsidR="00D451EE" w:rsidRDefault="00D451EE" w:rsidP="00956DB4">
      <w:pPr>
        <w:pStyle w:val="a3"/>
      </w:pPr>
    </w:p>
    <w:p w:rsidR="00FF4B7B" w:rsidRPr="00FF4B7B" w:rsidRDefault="00FF4B7B" w:rsidP="00956DB4">
      <w:pPr>
        <w:pStyle w:val="a3"/>
        <w:rPr>
          <w:sz w:val="32"/>
          <w:szCs w:val="32"/>
        </w:rPr>
      </w:pPr>
      <w:r w:rsidRPr="00FF4B7B">
        <w:rPr>
          <w:sz w:val="32"/>
          <w:szCs w:val="32"/>
        </w:rPr>
        <w:t xml:space="preserve">Условия применения </w:t>
      </w:r>
      <w:r w:rsidR="001E6A87">
        <w:rPr>
          <w:sz w:val="32"/>
          <w:szCs w:val="32"/>
        </w:rPr>
        <w:t>детских удерживающих устройств</w:t>
      </w:r>
      <w:r w:rsidRPr="00FF4B7B">
        <w:rPr>
          <w:sz w:val="32"/>
          <w:szCs w:val="32"/>
        </w:rPr>
        <w:t>: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обязательная сертификация на территории Российской Федерации;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соответствие росту и весу ребенка;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крепление в салоне автомобиля в соответствие с руководством по эксплуатации;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размещение в автокресле ребенка.</w:t>
      </w:r>
    </w:p>
    <w:p w:rsidR="00DC3D25" w:rsidRDefault="00FF4B7B" w:rsidP="00FF4B7B">
      <w:pPr>
        <w:pStyle w:val="a3"/>
        <w:ind w:left="360"/>
        <w:jc w:val="both"/>
      </w:pPr>
      <w:r w:rsidRPr="00FF4B7B">
        <w:rPr>
          <w:sz w:val="32"/>
          <w:szCs w:val="32"/>
        </w:rPr>
        <w:t xml:space="preserve">При размещении </w:t>
      </w:r>
      <w:r w:rsidR="001E6A87">
        <w:rPr>
          <w:sz w:val="32"/>
          <w:szCs w:val="32"/>
        </w:rPr>
        <w:t>ДУУ</w:t>
      </w:r>
      <w:r w:rsidRPr="00FF4B7B">
        <w:rPr>
          <w:sz w:val="32"/>
          <w:szCs w:val="32"/>
        </w:rPr>
        <w:t xml:space="preserve">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956DB4" w:rsidRDefault="00956DB4" w:rsidP="00956DB4">
      <w:pPr>
        <w:pStyle w:val="a3"/>
      </w:pPr>
      <w:r>
        <w:t>Ответственность за нарушение данных требований наступает в соответствии с КоАП РФ в виде административного штрафа в размере 3 тысяч рублей.</w:t>
      </w:r>
    </w:p>
    <w:p w:rsidR="00D86829" w:rsidRDefault="00D86829" w:rsidP="00956DB4">
      <w:pPr>
        <w:pStyle w:val="a3"/>
      </w:pPr>
    </w:p>
    <w:p w:rsidR="00D86829" w:rsidRDefault="00D86829" w:rsidP="00D86829">
      <w:pPr>
        <w:pStyle w:val="a3"/>
        <w:jc w:val="center"/>
        <w:rPr>
          <w:b/>
          <w:sz w:val="40"/>
          <w:szCs w:val="40"/>
        </w:rPr>
      </w:pPr>
      <w:r w:rsidRPr="00D86829">
        <w:rPr>
          <w:b/>
          <w:sz w:val="40"/>
          <w:szCs w:val="40"/>
        </w:rPr>
        <w:lastRenderedPageBreak/>
        <w:t>ТАК ПЕРЕВОЗИТЬ ДЕТЕЙ НЕЛЬЗЯ</w:t>
      </w:r>
    </w:p>
    <w:p w:rsidR="00D86829" w:rsidRPr="00D86829" w:rsidRDefault="00D86829" w:rsidP="00D86829">
      <w:pPr>
        <w:pStyle w:val="a3"/>
        <w:jc w:val="center"/>
        <w:rPr>
          <w:sz w:val="28"/>
          <w:szCs w:val="28"/>
        </w:rPr>
      </w:pPr>
      <w:r w:rsidRPr="00D86829">
        <w:rPr>
          <w:sz w:val="28"/>
          <w:szCs w:val="28"/>
        </w:rPr>
        <w:t>Водитель подлежит ответственности по ч.3 ст. 12.23 КоАП РФ (штраф 3 тыс. рублей)</w:t>
      </w:r>
    </w:p>
    <w:p w:rsidR="00D56AD9" w:rsidRDefault="00356A8F" w:rsidP="00956DB4">
      <w:pPr>
        <w:rPr>
          <w:szCs w:val="27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62230</wp:posOffset>
            </wp:positionV>
            <wp:extent cx="3086100" cy="2171700"/>
            <wp:effectExtent l="19050" t="0" r="0" b="0"/>
            <wp:wrapSquare wrapText="bothSides"/>
            <wp:docPr id="14" name="Рисунок 14" descr="на коле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 коленя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086100" cy="2051050"/>
            <wp:effectExtent l="19050" t="0" r="0" b="0"/>
            <wp:wrapSquare wrapText="bothSides"/>
            <wp:docPr id="17" name="Рисунок 17" descr="нарушение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рушение прави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35D" w:rsidRDefault="00DB535D" w:rsidP="00956DB4">
      <w:pPr>
        <w:rPr>
          <w:szCs w:val="27"/>
        </w:rPr>
      </w:pPr>
    </w:p>
    <w:p w:rsidR="00DB535D" w:rsidRPr="00ED4EC5" w:rsidRDefault="00356A8F" w:rsidP="00956DB4">
      <w:pPr>
        <w:rPr>
          <w:szCs w:val="27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6912610</wp:posOffset>
            </wp:positionV>
            <wp:extent cx="2628900" cy="2057400"/>
            <wp:effectExtent l="19050" t="0" r="0" b="0"/>
            <wp:wrapTight wrapText="bothSides">
              <wp:wrapPolygon edited="0">
                <wp:start x="-157" y="0"/>
                <wp:lineTo x="-157" y="21400"/>
                <wp:lineTo x="21600" y="21400"/>
                <wp:lineTo x="21600" y="0"/>
                <wp:lineTo x="-157" y="0"/>
              </wp:wrapPolygon>
            </wp:wrapTight>
            <wp:docPr id="21" name="Рисунок 21" descr="нельзя-бескарка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ельзя-бескаркасно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4740910</wp:posOffset>
            </wp:positionV>
            <wp:extent cx="3016250" cy="2025650"/>
            <wp:effectExtent l="19050" t="0" r="0" b="0"/>
            <wp:wrapSquare wrapText="bothSides"/>
            <wp:docPr id="20" name="Рисунок 20" descr="нельзя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ельзя!!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2112010</wp:posOffset>
            </wp:positionV>
            <wp:extent cx="2286000" cy="2279650"/>
            <wp:effectExtent l="19050" t="0" r="0" b="0"/>
            <wp:wrapSquare wrapText="bothSides"/>
            <wp:docPr id="19" name="Рисунок 19" descr="нельзя ре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льзя ремень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-3316605</wp:posOffset>
            </wp:positionH>
            <wp:positionV relativeFrom="paragraph">
              <wp:posOffset>5198110</wp:posOffset>
            </wp:positionV>
            <wp:extent cx="3187700" cy="2393950"/>
            <wp:effectExtent l="19050" t="0" r="0" b="0"/>
            <wp:wrapSquare wrapText="bothSides"/>
            <wp:docPr id="18" name="Рисунок 18" descr="нельзя фэ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льзя фэс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-2973705</wp:posOffset>
            </wp:positionH>
            <wp:positionV relativeFrom="paragraph">
              <wp:posOffset>1997710</wp:posOffset>
            </wp:positionV>
            <wp:extent cx="3768090" cy="2971800"/>
            <wp:effectExtent l="19050" t="0" r="3810" b="0"/>
            <wp:wrapSquare wrapText="bothSides"/>
            <wp:docPr id="16" name="Рисунок 16" descr="нельзя кресло больш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льзя кресло большое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535D" w:rsidRPr="00ED4EC5" w:rsidSect="00FC33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D8" w:rsidRDefault="005B5BD8">
      <w:r>
        <w:separator/>
      </w:r>
    </w:p>
  </w:endnote>
  <w:endnote w:type="continuationSeparator" w:id="0">
    <w:p w:rsidR="005B5BD8" w:rsidRDefault="005B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D8" w:rsidRDefault="005B5BD8">
      <w:r>
        <w:separator/>
      </w:r>
    </w:p>
  </w:footnote>
  <w:footnote w:type="continuationSeparator" w:id="0">
    <w:p w:rsidR="005B5BD8" w:rsidRDefault="005B5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B66"/>
    <w:multiLevelType w:val="hybridMultilevel"/>
    <w:tmpl w:val="C7EC3B2E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B54FA"/>
    <w:multiLevelType w:val="hybridMultilevel"/>
    <w:tmpl w:val="68F0155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02680"/>
    <w:multiLevelType w:val="hybridMultilevel"/>
    <w:tmpl w:val="90743BF4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F3646"/>
    <w:multiLevelType w:val="hybridMultilevel"/>
    <w:tmpl w:val="218AF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40888"/>
    <w:multiLevelType w:val="hybridMultilevel"/>
    <w:tmpl w:val="FD7E8BD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5036E"/>
    <w:multiLevelType w:val="hybridMultilevel"/>
    <w:tmpl w:val="964A22AE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F8740A"/>
    <w:multiLevelType w:val="hybridMultilevel"/>
    <w:tmpl w:val="C81C4C74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6622B1"/>
    <w:multiLevelType w:val="hybridMultilevel"/>
    <w:tmpl w:val="2FD677D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043E3D"/>
    <w:multiLevelType w:val="hybridMultilevel"/>
    <w:tmpl w:val="E806DFE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3B0D9C"/>
    <w:multiLevelType w:val="hybridMultilevel"/>
    <w:tmpl w:val="BAA0FE0C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265"/>
    <w:rsid w:val="000055AD"/>
    <w:rsid w:val="0002477C"/>
    <w:rsid w:val="00081528"/>
    <w:rsid w:val="00091EA7"/>
    <w:rsid w:val="00094B55"/>
    <w:rsid w:val="0011274D"/>
    <w:rsid w:val="001163FB"/>
    <w:rsid w:val="00124A10"/>
    <w:rsid w:val="00151BA4"/>
    <w:rsid w:val="001552CE"/>
    <w:rsid w:val="00184F0C"/>
    <w:rsid w:val="0019162A"/>
    <w:rsid w:val="001C14FA"/>
    <w:rsid w:val="001C4F9B"/>
    <w:rsid w:val="001D3E34"/>
    <w:rsid w:val="001E4B59"/>
    <w:rsid w:val="001E6A87"/>
    <w:rsid w:val="00205EE0"/>
    <w:rsid w:val="00254245"/>
    <w:rsid w:val="0029115C"/>
    <w:rsid w:val="002A1BA9"/>
    <w:rsid w:val="002F74F2"/>
    <w:rsid w:val="00322C2B"/>
    <w:rsid w:val="00334F71"/>
    <w:rsid w:val="00356A8F"/>
    <w:rsid w:val="00396A7B"/>
    <w:rsid w:val="003B1795"/>
    <w:rsid w:val="003D2175"/>
    <w:rsid w:val="003D38B1"/>
    <w:rsid w:val="003D4FAB"/>
    <w:rsid w:val="003D50F6"/>
    <w:rsid w:val="003D5FF0"/>
    <w:rsid w:val="003F65F7"/>
    <w:rsid w:val="0044045C"/>
    <w:rsid w:val="004911C7"/>
    <w:rsid w:val="004935D4"/>
    <w:rsid w:val="004C3757"/>
    <w:rsid w:val="004D5A55"/>
    <w:rsid w:val="004E4BAC"/>
    <w:rsid w:val="004F70A7"/>
    <w:rsid w:val="00501560"/>
    <w:rsid w:val="00522172"/>
    <w:rsid w:val="00537EA1"/>
    <w:rsid w:val="00541CFB"/>
    <w:rsid w:val="00551AD1"/>
    <w:rsid w:val="00565C19"/>
    <w:rsid w:val="005777CC"/>
    <w:rsid w:val="00590C32"/>
    <w:rsid w:val="005B291C"/>
    <w:rsid w:val="005B5BD8"/>
    <w:rsid w:val="005D0543"/>
    <w:rsid w:val="005E5227"/>
    <w:rsid w:val="006350CA"/>
    <w:rsid w:val="0065740E"/>
    <w:rsid w:val="00681F9A"/>
    <w:rsid w:val="006B3C5B"/>
    <w:rsid w:val="006E4C60"/>
    <w:rsid w:val="00705484"/>
    <w:rsid w:val="0071553D"/>
    <w:rsid w:val="00727D00"/>
    <w:rsid w:val="00751B42"/>
    <w:rsid w:val="0076289C"/>
    <w:rsid w:val="00776F5F"/>
    <w:rsid w:val="00782B14"/>
    <w:rsid w:val="007B52F4"/>
    <w:rsid w:val="007D336A"/>
    <w:rsid w:val="007D3440"/>
    <w:rsid w:val="00851C30"/>
    <w:rsid w:val="008757DC"/>
    <w:rsid w:val="008A698F"/>
    <w:rsid w:val="008C3E88"/>
    <w:rsid w:val="008E4BF5"/>
    <w:rsid w:val="00926E97"/>
    <w:rsid w:val="00927FBC"/>
    <w:rsid w:val="00955A94"/>
    <w:rsid w:val="00956DB4"/>
    <w:rsid w:val="00982D06"/>
    <w:rsid w:val="00987C4B"/>
    <w:rsid w:val="00997478"/>
    <w:rsid w:val="00A04A6E"/>
    <w:rsid w:val="00A32782"/>
    <w:rsid w:val="00B515BC"/>
    <w:rsid w:val="00B70E41"/>
    <w:rsid w:val="00B818B7"/>
    <w:rsid w:val="00B91FFE"/>
    <w:rsid w:val="00BB4B26"/>
    <w:rsid w:val="00BE70A8"/>
    <w:rsid w:val="00BE7B2D"/>
    <w:rsid w:val="00C33B09"/>
    <w:rsid w:val="00C57B92"/>
    <w:rsid w:val="00C824E9"/>
    <w:rsid w:val="00C8612A"/>
    <w:rsid w:val="00C95C0B"/>
    <w:rsid w:val="00C97856"/>
    <w:rsid w:val="00D025BA"/>
    <w:rsid w:val="00D221DC"/>
    <w:rsid w:val="00D22DED"/>
    <w:rsid w:val="00D451EE"/>
    <w:rsid w:val="00D53A2E"/>
    <w:rsid w:val="00D56AD9"/>
    <w:rsid w:val="00D66C49"/>
    <w:rsid w:val="00D670FA"/>
    <w:rsid w:val="00D86829"/>
    <w:rsid w:val="00DB535D"/>
    <w:rsid w:val="00DB7265"/>
    <w:rsid w:val="00DC3D25"/>
    <w:rsid w:val="00E0252D"/>
    <w:rsid w:val="00E23583"/>
    <w:rsid w:val="00E84B9D"/>
    <w:rsid w:val="00EC0A3E"/>
    <w:rsid w:val="00ED4EC5"/>
    <w:rsid w:val="00F07400"/>
    <w:rsid w:val="00F15F21"/>
    <w:rsid w:val="00F35DFA"/>
    <w:rsid w:val="00F77D8A"/>
    <w:rsid w:val="00F82C9C"/>
    <w:rsid w:val="00F90860"/>
    <w:rsid w:val="00FC3336"/>
    <w:rsid w:val="00FE7C0A"/>
    <w:rsid w:val="00FF2C32"/>
    <w:rsid w:val="00FF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4FA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D4FAB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D4FAB"/>
    <w:pPr>
      <w:keepNext/>
      <w:ind w:left="1531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aliases w:val=" Знак Знак2 Знак Знак"/>
    <w:link w:val="2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B7265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3D4FAB"/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rsid w:val="003D4F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10">
    <w:name w:val="Заголовок 1 Знак"/>
    <w:link w:val="1"/>
    <w:rsid w:val="003D4FAB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3D4FAB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3D4FAB"/>
    <w:rPr>
      <w:sz w:val="28"/>
      <w:lang w:val="ru-RU" w:eastAsia="ru-RU" w:bidi="ar-SA"/>
    </w:rPr>
  </w:style>
  <w:style w:type="character" w:customStyle="1" w:styleId="a5">
    <w:name w:val="Текст Знак"/>
    <w:link w:val="a4"/>
    <w:rsid w:val="003D4FAB"/>
    <w:rPr>
      <w:rFonts w:ascii="Courier New" w:hAnsi="Courier New"/>
      <w:lang w:val="ru-RU" w:eastAsia="ru-RU" w:bidi="ar-SA"/>
    </w:rPr>
  </w:style>
  <w:style w:type="character" w:customStyle="1" w:styleId="a7">
    <w:name w:val="Верхний колонтитул Знак"/>
    <w:link w:val="a6"/>
    <w:rsid w:val="003D4FAB"/>
    <w:rPr>
      <w:lang w:val="ru-RU" w:eastAsia="ru-RU" w:bidi="ar-SA"/>
    </w:rPr>
  </w:style>
  <w:style w:type="paragraph" w:styleId="a8">
    <w:name w:val="Balloon Text"/>
    <w:basedOn w:val="a"/>
    <w:semiHidden/>
    <w:rsid w:val="002A1BA9"/>
    <w:rPr>
      <w:rFonts w:ascii="Tahoma" w:hAnsi="Tahoma" w:cs="Tahoma"/>
      <w:sz w:val="16"/>
      <w:szCs w:val="16"/>
    </w:rPr>
  </w:style>
  <w:style w:type="paragraph" w:customStyle="1" w:styleId="21">
    <w:name w:val=" Знак Знак2"/>
    <w:basedOn w:val="a"/>
    <w:link w:val="a0"/>
    <w:rsid w:val="007D3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7628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FF2C32"/>
    <w:pPr>
      <w:jc w:val="center"/>
    </w:pPr>
    <w:rPr>
      <w:b/>
      <w:bCs/>
      <w:i/>
      <w:iCs/>
      <w:sz w:val="26"/>
      <w:szCs w:val="26"/>
    </w:rPr>
  </w:style>
  <w:style w:type="character" w:styleId="aa">
    <w:name w:val="Hyperlink"/>
    <w:rsid w:val="00851C30"/>
    <w:rPr>
      <w:color w:val="0000FF"/>
      <w:u w:val="single"/>
    </w:rPr>
  </w:style>
  <w:style w:type="paragraph" w:customStyle="1" w:styleId="12">
    <w:name w:val=" Знак1"/>
    <w:basedOn w:val="a"/>
    <w:rsid w:val="00EC0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 Знак Знак Знак Знак Знак Знак"/>
    <w:basedOn w:val="a"/>
    <w:rsid w:val="00C861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Indent3">
    <w:name w:val="Body Text Indent 3"/>
    <w:basedOn w:val="a"/>
    <w:rsid w:val="00782B14"/>
    <w:pPr>
      <w:overflowPunct w:val="0"/>
      <w:autoSpaceDE w:val="0"/>
      <w:autoSpaceDN w:val="0"/>
      <w:adjustRightInd w:val="0"/>
      <w:ind w:left="567" w:hanging="567"/>
      <w:textAlignment w:val="baseline"/>
    </w:pPr>
    <w:rPr>
      <w:szCs w:val="20"/>
    </w:rPr>
  </w:style>
  <w:style w:type="paragraph" w:styleId="ac">
    <w:name w:val="footnote text"/>
    <w:basedOn w:val="a"/>
    <w:semiHidden/>
    <w:rsid w:val="00BB4B26"/>
    <w:rPr>
      <w:sz w:val="20"/>
      <w:szCs w:val="20"/>
    </w:rPr>
  </w:style>
  <w:style w:type="character" w:styleId="ad">
    <w:name w:val="footnote reference"/>
    <w:semiHidden/>
    <w:rsid w:val="00BB4B26"/>
    <w:rPr>
      <w:vertAlign w:val="superscript"/>
    </w:rPr>
  </w:style>
  <w:style w:type="character" w:customStyle="1" w:styleId="apple-converted-space">
    <w:name w:val="apple-converted-space"/>
    <w:rsid w:val="00191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ДЕЯТЕЛЬНОСТИ ОТРЯДОВ</vt:lpstr>
    </vt:vector>
  </TitlesOfParts>
  <Company>ugai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ДЕЯТЕЛЬНОСТИ ОТРЯДОВ</dc:title>
  <dc:creator>11</dc:creator>
  <cp:lastModifiedBy>оу 15</cp:lastModifiedBy>
  <cp:revision>2</cp:revision>
  <cp:lastPrinted>2016-11-16T12:07:00Z</cp:lastPrinted>
  <dcterms:created xsi:type="dcterms:W3CDTF">2017-12-25T12:04:00Z</dcterms:created>
  <dcterms:modified xsi:type="dcterms:W3CDTF">2017-12-25T12:04:00Z</dcterms:modified>
</cp:coreProperties>
</file>